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A2C1" w14:textId="6345AAB9" w:rsidR="00B021C0" w:rsidRDefault="00722D00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F946A2">
        <w:rPr>
          <w:rFonts w:ascii="Times New Roman" w:eastAsia="Times New Roman" w:hAnsi="Times New Roman" w:cs="Times New Roman"/>
          <w:b/>
          <w:smallCaps/>
        </w:rPr>
        <w:t>Inglés N°2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B021C0" w14:paraId="40AC97D6" w14:textId="77777777">
        <w:trPr>
          <w:trHeight w:val="264"/>
          <w:jc w:val="center"/>
        </w:trPr>
        <w:tc>
          <w:tcPr>
            <w:tcW w:w="1498" w:type="dxa"/>
          </w:tcPr>
          <w:p w14:paraId="5F2587F9" w14:textId="37912418" w:rsidR="00B021C0" w:rsidRDefault="00722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917A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8° básico</w:t>
            </w:r>
          </w:p>
        </w:tc>
        <w:tc>
          <w:tcPr>
            <w:tcW w:w="1665" w:type="dxa"/>
          </w:tcPr>
          <w:p w14:paraId="259BBD76" w14:textId="77777777" w:rsidR="00B021C0" w:rsidRDefault="00722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917A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23/03</w:t>
            </w:r>
          </w:p>
          <w:p w14:paraId="3DDE4EB2" w14:textId="05D377FF" w:rsidR="00917A9A" w:rsidRDefault="00917A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30/03</w:t>
            </w:r>
          </w:p>
        </w:tc>
        <w:tc>
          <w:tcPr>
            <w:tcW w:w="2058" w:type="dxa"/>
          </w:tcPr>
          <w:p w14:paraId="147DEA71" w14:textId="77777777" w:rsidR="00B021C0" w:rsidRDefault="00722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3D97BA7B" w14:textId="77777777" w:rsidR="00B021C0" w:rsidRDefault="00722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00D9DAD4" w14:textId="77777777" w:rsidR="00B021C0" w:rsidRDefault="00722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3849B5A6" w14:textId="77777777" w:rsidR="00B021C0" w:rsidRDefault="00722D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FAE8638" wp14:editId="65601192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12F33" w14:textId="77777777" w:rsidR="00B021C0" w:rsidRDefault="00722D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024C974A" w14:textId="77777777" w:rsidR="00B021C0" w:rsidRDefault="00B021C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E8638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4112F33" w14:textId="77777777" w:rsidR="00B021C0" w:rsidRDefault="00722D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024C974A" w14:textId="77777777" w:rsidR="00B021C0" w:rsidRDefault="00B021C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ECA7C7D" w14:textId="77777777" w:rsidR="00B021C0" w:rsidRDefault="00B021C0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B021C0" w14:paraId="77332EF8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3916C9C9" w14:textId="77777777" w:rsidR="00B021C0" w:rsidRDefault="00722D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3A47FFF5" w14:textId="77777777" w:rsidR="00B021C0" w:rsidRDefault="00722D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B021C0" w14:paraId="2F588183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019DDF8D" w14:textId="334E6A68" w:rsidR="00B021C0" w:rsidRPr="00722D00" w:rsidRDefault="00722D00" w:rsidP="00722D00">
            <w:pPr>
              <w:spacing w:line="220" w:lineRule="auto"/>
              <w:rPr>
                <w:rFonts w:ascii="Times New Roman" w:hAnsi="Times New Roman" w:cs="Times New Roman"/>
                <w:color w:val="4D4D4D"/>
                <w:sz w:val="20"/>
                <w:szCs w:val="20"/>
                <w:shd w:val="clear" w:color="auto" w:fill="FFFFFF"/>
              </w:rPr>
            </w:pPr>
            <w:r w:rsidRPr="00BF7347">
              <w:rPr>
                <w:rFonts w:ascii="Times New Roman" w:hAnsi="Times New Roman" w:cs="Times New Roman"/>
                <w:b/>
                <w:bCs/>
                <w:color w:val="4D4D4D"/>
                <w:sz w:val="20"/>
                <w:szCs w:val="20"/>
                <w:shd w:val="clear" w:color="auto" w:fill="FFFFFF"/>
              </w:rPr>
              <w:t>09:</w:t>
            </w:r>
            <w:r w:rsidRPr="00FC26D1">
              <w:rPr>
                <w:rFonts w:ascii="Times New Roman" w:hAnsi="Times New Roman" w:cs="Times New Roman"/>
                <w:color w:val="4D4D4D"/>
                <w:sz w:val="20"/>
                <w:szCs w:val="20"/>
                <w:shd w:val="clear" w:color="auto" w:fill="FFFFFF"/>
              </w:rPr>
              <w:t xml:space="preserve"> Demostrar comprensión de ideas generales e información explícita en textos adaptados y auténticos simples, en formato impreso o digital, acerca de temas variados (como experiencias personales, temas de otras asignaturas, del contexto inmediato, de actualidad e interés global o de otras culturas) y que contienen las funciones del año.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17EB306" w14:textId="77777777" w:rsidR="00B021C0" w:rsidRDefault="00722D00" w:rsidP="00722D0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Leen textos literarios y no literarios apropiados a su nivel, en forma independiente o en forma grupal, en voz alta.</w:t>
            </w:r>
          </w:p>
          <w:p w14:paraId="2095D6A7" w14:textId="70B7E2BD" w:rsidR="00722D00" w:rsidRPr="00722D00" w:rsidRDefault="00722D00" w:rsidP="00722D00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</w:pPr>
            <w:r w:rsidRPr="00BF7347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Identifican información específica en textos impresos o digitales</w:t>
            </w:r>
            <w:r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.</w:t>
            </w:r>
          </w:p>
        </w:tc>
      </w:tr>
    </w:tbl>
    <w:p w14:paraId="716D5072" w14:textId="77777777" w:rsidR="00B021C0" w:rsidRDefault="00B021C0"/>
    <w:p w14:paraId="3010D302" w14:textId="4017198A" w:rsidR="00917A9A" w:rsidRPr="00917A9A" w:rsidRDefault="00917A9A" w:rsidP="00917A9A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17A9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Read the text below a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nd answer the questions. </w:t>
      </w:r>
      <w:r w:rsidRPr="00917A9A">
        <w:rPr>
          <w:rFonts w:ascii="Times New Roman" w:eastAsia="Times New Roman" w:hAnsi="Times New Roman" w:cs="Times New Roman"/>
          <w:b/>
          <w:sz w:val="20"/>
          <w:szCs w:val="20"/>
        </w:rPr>
        <w:t>(Lee el texto de a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bajo y responde las preguntas).</w:t>
      </w:r>
    </w:p>
    <w:p w14:paraId="60AD552F" w14:textId="77777777" w:rsidR="00917A9A" w:rsidRPr="00917A9A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66ED68" w14:textId="513BA703" w:rsidR="00B021C0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EDD917B" wp14:editId="36A2A715">
            <wp:extent cx="4025567" cy="4171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89" t="22640" r="31772" b="8533"/>
                    <a:stretch/>
                  </pic:blipFill>
                  <pic:spPr bwMode="auto">
                    <a:xfrm>
                      <a:off x="0" y="0"/>
                      <a:ext cx="4073123" cy="422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2FCCC" w14:textId="524BAE4E" w:rsidR="00917A9A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B4B4DC" wp14:editId="28E41D7B">
            <wp:extent cx="4803198" cy="1228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29" t="57054" r="39579" b="29663"/>
                    <a:stretch/>
                  </pic:blipFill>
                  <pic:spPr bwMode="auto">
                    <a:xfrm>
                      <a:off x="0" y="0"/>
                      <a:ext cx="4815490" cy="12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AD023" w14:textId="3EC08008" w:rsidR="00917A9A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FC95BC" w14:textId="4A692EA5" w:rsidR="00917A9A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Anwers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</w:p>
    <w:p w14:paraId="402F56D1" w14:textId="732278D3" w:rsidR="00917A9A" w:rsidRDefault="00917A9A" w:rsidP="00917A9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C821BE2" w14:textId="591CDED2" w:rsidR="00917A9A" w:rsidRDefault="00917A9A" w:rsidP="00917A9A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14:paraId="439D15A6" w14:textId="4AD19A4F" w:rsidR="00917A9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1D0AD2" w14:textId="297BA59A" w:rsidR="00917A9A" w:rsidRDefault="00917A9A" w:rsidP="00917A9A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14:paraId="409F49F6" w14:textId="77777777" w:rsidR="00917A9A" w:rsidRPr="00917A9A" w:rsidRDefault="00917A9A" w:rsidP="00917A9A">
      <w:pPr>
        <w:pStyle w:val="Prrafodelista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8CD3A0" w14:textId="2AD4FEE1" w:rsidR="00917A9A" w:rsidRDefault="00917A9A" w:rsidP="00917A9A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14:paraId="46CE0084" w14:textId="77777777" w:rsidR="00917A9A" w:rsidRPr="00917A9A" w:rsidRDefault="00917A9A" w:rsidP="00917A9A">
      <w:pPr>
        <w:pStyle w:val="Prrafodelista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42D40E" w14:textId="3020E64A" w:rsidR="00917A9A" w:rsidRDefault="00917A9A" w:rsidP="00917A9A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14:paraId="2AB09853" w14:textId="77777777" w:rsidR="00917A9A" w:rsidRPr="00917A9A" w:rsidRDefault="00917A9A" w:rsidP="00917A9A">
      <w:pPr>
        <w:pStyle w:val="Prrafodelista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2F67DE" w14:textId="3C42C46B" w:rsidR="00917A9A" w:rsidRDefault="00917A9A" w:rsidP="00917A9A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14:paraId="13A8A8EF" w14:textId="77777777" w:rsidR="00917A9A" w:rsidRPr="00917A9A" w:rsidRDefault="00917A9A" w:rsidP="00917A9A">
      <w:pPr>
        <w:pStyle w:val="Prrafodelista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760B9E" w14:textId="632D4299" w:rsidR="00917A9A" w:rsidRPr="00722D00" w:rsidRDefault="00917A9A" w:rsidP="00917A9A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22D00">
        <w:rPr>
          <w:rFonts w:ascii="Times New Roman" w:eastAsia="Times New Roman" w:hAnsi="Times New Roman" w:cs="Times New Roman"/>
          <w:b/>
          <w:sz w:val="24"/>
          <w:szCs w:val="24"/>
        </w:rPr>
        <w:t>Expressing</w:t>
      </w:r>
      <w:proofErr w:type="spellEnd"/>
      <w:r w:rsidRPr="00722D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2D00">
        <w:rPr>
          <w:rFonts w:ascii="Times New Roman" w:eastAsia="Times New Roman" w:hAnsi="Times New Roman" w:cs="Times New Roman"/>
          <w:b/>
          <w:sz w:val="24"/>
          <w:szCs w:val="24"/>
        </w:rPr>
        <w:t>Pessession</w:t>
      </w:r>
      <w:proofErr w:type="spellEnd"/>
      <w:r w:rsidRPr="00722D0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5A60CF95" w14:textId="36C5D11A" w:rsidR="00917A9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F3B580" w14:textId="30BD0952" w:rsidR="00917A9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0A42BAFF" wp14:editId="65FD72FA">
            <wp:extent cx="5667270" cy="2686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41" t="27169" r="30754" b="39781"/>
                    <a:stretch/>
                  </pic:blipFill>
                  <pic:spPr bwMode="auto">
                    <a:xfrm>
                      <a:off x="0" y="0"/>
                      <a:ext cx="5726100" cy="271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61A8" w14:textId="5D764316" w:rsidR="00917A9A" w:rsidRPr="001572FA" w:rsidRDefault="001572FA" w:rsidP="001572FA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1572FA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What do the words in bold indicate? They indicate possession</w:t>
      </w:r>
      <w:r w:rsidR="00722D0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or ownership. </w:t>
      </w:r>
    </w:p>
    <w:p w14:paraId="470AADC2" w14:textId="7FB8BFD8" w:rsidR="001572FA" w:rsidRP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DA4AF89" w14:textId="0B533DFB" w:rsidR="001572FA" w:rsidRPr="001572FA" w:rsidRDefault="001572FA" w:rsidP="001572FA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1572FA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Do we use a word after them? Why, why not? No, we </w:t>
      </w:r>
      <w:proofErr w:type="gramStart"/>
      <w:r w:rsidRPr="001572FA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don’t</w:t>
      </w:r>
      <w:proofErr w:type="gramEnd"/>
      <w:r w:rsidRPr="001572FA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use a word after them because </w:t>
      </w:r>
      <w:r w:rsidR="00722D0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we want to avoid repetition. </w:t>
      </w:r>
    </w:p>
    <w:p w14:paraId="3BD9BFC2" w14:textId="4730D88E" w:rsidR="00917A9A" w:rsidRPr="001572F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37F0A377" w14:textId="25BBEAF1" w:rsidR="001572FA" w:rsidRP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3530E9CE" w14:textId="30865DE7" w:rsidR="001572FA" w:rsidRP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DCD2722" w14:textId="32631061" w:rsidR="001572FA" w:rsidRP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D782897" w14:textId="77777777" w:rsidR="001572FA" w:rsidRP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1479FC3" w14:textId="63C8EE7A" w:rsidR="00917A9A" w:rsidRPr="001572F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E71BB3A" w14:textId="22D55602" w:rsidR="00917A9A" w:rsidRPr="001572FA" w:rsidRDefault="001572FA" w:rsidP="00917A9A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572F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Look at t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he Personal Pronouns and its corresponding Possessive Pronouns. </w:t>
      </w:r>
      <w:r w:rsidRPr="001572FA">
        <w:rPr>
          <w:rFonts w:ascii="Times New Roman" w:eastAsia="Times New Roman" w:hAnsi="Times New Roman" w:cs="Times New Roman"/>
          <w:b/>
          <w:sz w:val="20"/>
          <w:szCs w:val="20"/>
        </w:rPr>
        <w:t>(Observa los pronombres personales y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sus pronombres posesivos correspondientes). </w:t>
      </w:r>
    </w:p>
    <w:p w14:paraId="7AC80FDE" w14:textId="0250343C" w:rsidR="00917A9A" w:rsidRPr="001572F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F09D37" w14:textId="066C3951" w:rsidR="00917A9A" w:rsidRDefault="00917A9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D707F22" wp14:editId="50A5AE74">
            <wp:extent cx="5626677" cy="1085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47" t="65506" r="38731" b="24532"/>
                    <a:stretch/>
                  </pic:blipFill>
                  <pic:spPr bwMode="auto">
                    <a:xfrm>
                      <a:off x="0" y="0"/>
                      <a:ext cx="5644506" cy="108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F8F21" w14:textId="77777777" w:rsid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F4FEB1" w14:textId="22DB7297" w:rsidR="001572FA" w:rsidRDefault="001572FA" w:rsidP="00917A9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C7DDBA" w14:textId="6A3EFE2C" w:rsidR="001572FA" w:rsidRPr="001572FA" w:rsidRDefault="001572FA" w:rsidP="001572FA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572F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Complete the sentences with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the correct possessive pronoun. </w:t>
      </w:r>
      <w:r w:rsidRPr="001572FA">
        <w:rPr>
          <w:rFonts w:ascii="Times New Roman" w:eastAsia="Times New Roman" w:hAnsi="Times New Roman" w:cs="Times New Roman"/>
          <w:b/>
          <w:sz w:val="20"/>
          <w:szCs w:val="20"/>
        </w:rPr>
        <w:t>(Completa las oraciones con 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l pronombre posesivo correcto). </w:t>
      </w:r>
    </w:p>
    <w:p w14:paraId="7C303B65" w14:textId="412B69B8" w:rsidR="001572FA" w:rsidRPr="001572FA" w:rsidRDefault="001572FA" w:rsidP="001572F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838180" w14:textId="1D2CD870" w:rsidR="001572FA" w:rsidRPr="001572FA" w:rsidRDefault="001572FA" w:rsidP="001572F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C780F49" wp14:editId="0884C945">
            <wp:extent cx="5467350" cy="17217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66" t="55243" r="36015" b="27550"/>
                    <a:stretch/>
                  </pic:blipFill>
                  <pic:spPr bwMode="auto">
                    <a:xfrm>
                      <a:off x="0" y="0"/>
                      <a:ext cx="5521157" cy="173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72FA" w:rsidRPr="001572FA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43991" w14:textId="77777777" w:rsidR="00F21E6E" w:rsidRDefault="00722D00">
      <w:pPr>
        <w:spacing w:after="0" w:line="240" w:lineRule="auto"/>
      </w:pPr>
      <w:r>
        <w:separator/>
      </w:r>
    </w:p>
  </w:endnote>
  <w:endnote w:type="continuationSeparator" w:id="0">
    <w:p w14:paraId="28EB7F12" w14:textId="77777777" w:rsidR="00F21E6E" w:rsidRDefault="0072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EF85D" w14:textId="77777777" w:rsidR="00F21E6E" w:rsidRDefault="00722D00">
      <w:pPr>
        <w:spacing w:after="0" w:line="240" w:lineRule="auto"/>
      </w:pPr>
      <w:r>
        <w:separator/>
      </w:r>
    </w:p>
  </w:footnote>
  <w:footnote w:type="continuationSeparator" w:id="0">
    <w:p w14:paraId="6A9BB97A" w14:textId="77777777" w:rsidR="00F21E6E" w:rsidRDefault="0072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3CA6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40352E5D" wp14:editId="534081A5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82B581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5379B974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7FCC7BB1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</w:p>
  <w:p w14:paraId="62B22C5C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</w:p>
  <w:p w14:paraId="685CB763" w14:textId="77777777" w:rsidR="00B021C0" w:rsidRDefault="00B021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47F4355E" w14:textId="77777777" w:rsidR="00B021C0" w:rsidRDefault="00722D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CBA8B4D" wp14:editId="4B7F0C8C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A5F"/>
    <w:multiLevelType w:val="multilevel"/>
    <w:tmpl w:val="636C7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A36134"/>
    <w:multiLevelType w:val="hybridMultilevel"/>
    <w:tmpl w:val="0624F528"/>
    <w:lvl w:ilvl="0" w:tplc="8D3EF5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D05B7A"/>
    <w:multiLevelType w:val="hybridMultilevel"/>
    <w:tmpl w:val="3F2AC1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D6AD8"/>
    <w:multiLevelType w:val="hybridMultilevel"/>
    <w:tmpl w:val="897002B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10C1F"/>
    <w:multiLevelType w:val="multilevel"/>
    <w:tmpl w:val="70A8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1C0"/>
    <w:rsid w:val="001572FA"/>
    <w:rsid w:val="00722D00"/>
    <w:rsid w:val="00917A9A"/>
    <w:rsid w:val="00B021C0"/>
    <w:rsid w:val="00F21E6E"/>
    <w:rsid w:val="00F9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8BD0B"/>
  <w15:docId w15:val="{326DF256-0253-46AC-AD45-F6957696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3</cp:revision>
  <dcterms:created xsi:type="dcterms:W3CDTF">2021-04-02T21:21:00Z</dcterms:created>
  <dcterms:modified xsi:type="dcterms:W3CDTF">2021-04-19T01:43:00Z</dcterms:modified>
</cp:coreProperties>
</file>